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82" w:rsidRDefault="005A0996" w:rsidP="00CE027D">
      <w:pPr>
        <w:pStyle w:val="af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94382" w:rsidRPr="00554255">
        <w:rPr>
          <w:rFonts w:ascii="Times New Roman" w:hAnsi="Times New Roman" w:cs="Times New Roman"/>
        </w:rPr>
        <w:t xml:space="preserve">Додаток </w:t>
      </w:r>
      <w:r w:rsidR="00DA595A">
        <w:rPr>
          <w:rFonts w:ascii="Times New Roman" w:hAnsi="Times New Roman" w:cs="Times New Roman"/>
        </w:rPr>
        <w:t>5</w:t>
      </w:r>
      <w:r w:rsidR="00894382">
        <w:rPr>
          <w:rFonts w:ascii="Times New Roman" w:hAnsi="Times New Roman" w:cs="Times New Roman"/>
        </w:rPr>
        <w:t xml:space="preserve"> </w:t>
      </w:r>
      <w:r w:rsidR="00894382" w:rsidRPr="00554255">
        <w:rPr>
          <w:rFonts w:ascii="Times New Roman" w:hAnsi="Times New Roman" w:cs="Times New Roman"/>
        </w:rPr>
        <w:t xml:space="preserve"> </w:t>
      </w:r>
    </w:p>
    <w:p w:rsidR="005A0996" w:rsidRDefault="00DA595A" w:rsidP="00CE027D">
      <w:pPr>
        <w:pStyle w:val="af1"/>
        <w:ind w:left="5664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до </w:t>
      </w:r>
      <w:r w:rsidR="00894382" w:rsidRPr="00B01186">
        <w:rPr>
          <w:rFonts w:ascii="Times New Roman" w:hAnsi="Times New Roman" w:cs="Times New Roman"/>
          <w:sz w:val="24"/>
          <w:szCs w:val="24"/>
          <w:lang w:eastAsia="uk-UA"/>
        </w:rPr>
        <w:t>рішення</w:t>
      </w:r>
      <w:r w:rsidR="005A0996">
        <w:rPr>
          <w:rFonts w:ascii="Times New Roman" w:hAnsi="Times New Roman" w:cs="Times New Roman"/>
          <w:sz w:val="24"/>
          <w:szCs w:val="24"/>
          <w:lang w:eastAsia="uk-UA"/>
        </w:rPr>
        <w:t xml:space="preserve"> №</w:t>
      </w:r>
      <w:r w:rsidR="00CE027D">
        <w:rPr>
          <w:rFonts w:ascii="Times New Roman" w:hAnsi="Times New Roman" w:cs="Times New Roman"/>
          <w:sz w:val="24"/>
          <w:szCs w:val="24"/>
          <w:lang w:eastAsia="uk-UA"/>
        </w:rPr>
        <w:t>176</w:t>
      </w:r>
      <w:r w:rsidR="005A099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4A20FA">
        <w:rPr>
          <w:rFonts w:ascii="Times New Roman" w:hAnsi="Times New Roman" w:cs="Times New Roman"/>
          <w:sz w:val="24"/>
          <w:szCs w:val="24"/>
          <w:lang w:eastAsia="uk-UA"/>
        </w:rPr>
        <w:t>8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сесії 8</w:t>
      </w:r>
      <w:r w:rsidR="00894382" w:rsidRPr="00B01186">
        <w:rPr>
          <w:rFonts w:ascii="Times New Roman" w:hAnsi="Times New Roman" w:cs="Times New Roman"/>
          <w:sz w:val="24"/>
          <w:szCs w:val="24"/>
          <w:lang w:eastAsia="uk-UA"/>
        </w:rPr>
        <w:t xml:space="preserve"> скликання </w:t>
      </w:r>
      <w:proofErr w:type="spellStart"/>
      <w:r w:rsidR="00894382">
        <w:rPr>
          <w:rFonts w:ascii="Times New Roman" w:hAnsi="Times New Roman" w:cs="Times New Roman"/>
          <w:sz w:val="24"/>
          <w:szCs w:val="24"/>
          <w:lang w:eastAsia="uk-UA"/>
        </w:rPr>
        <w:t>Станіславчицької</w:t>
      </w:r>
      <w:proofErr w:type="spellEnd"/>
      <w:r w:rsidR="008943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94382" w:rsidRPr="00B01186">
        <w:rPr>
          <w:rFonts w:ascii="Times New Roman" w:hAnsi="Times New Roman" w:cs="Times New Roman"/>
          <w:sz w:val="24"/>
          <w:szCs w:val="24"/>
          <w:lang w:eastAsia="uk-UA"/>
        </w:rPr>
        <w:t>сільської</w:t>
      </w:r>
      <w:r w:rsidR="008943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894382" w:rsidRPr="00B01186">
        <w:rPr>
          <w:rFonts w:ascii="Times New Roman" w:hAnsi="Times New Roman" w:cs="Times New Roman"/>
          <w:sz w:val="24"/>
          <w:szCs w:val="24"/>
          <w:lang w:eastAsia="uk-UA"/>
        </w:rPr>
        <w:t>ради</w:t>
      </w:r>
    </w:p>
    <w:p w:rsidR="00D771DF" w:rsidRPr="00CE027D" w:rsidRDefault="00894382" w:rsidP="00CE027D">
      <w:pPr>
        <w:pStyle w:val="af1"/>
        <w:ind w:left="5664"/>
        <w:jc w:val="right"/>
        <w:rPr>
          <w:rStyle w:val="rvts23"/>
          <w:rFonts w:ascii="Times New Roman" w:hAnsi="Times New Roman" w:cs="Times New Roman"/>
          <w:sz w:val="24"/>
          <w:szCs w:val="24"/>
          <w:lang w:eastAsia="uk-UA"/>
        </w:rPr>
      </w:pPr>
      <w:r w:rsidRPr="00B01186">
        <w:rPr>
          <w:rFonts w:ascii="Times New Roman" w:hAnsi="Times New Roman" w:cs="Times New Roman"/>
          <w:sz w:val="24"/>
          <w:szCs w:val="24"/>
          <w:lang w:eastAsia="uk-UA"/>
        </w:rPr>
        <w:t>від</w:t>
      </w:r>
      <w:r w:rsidR="004A20FA">
        <w:rPr>
          <w:rFonts w:ascii="Times New Roman" w:hAnsi="Times New Roman" w:cs="Times New Roman"/>
          <w:sz w:val="24"/>
          <w:szCs w:val="24"/>
          <w:lang w:eastAsia="uk-UA"/>
        </w:rPr>
        <w:t xml:space="preserve"> 14.07.</w:t>
      </w:r>
      <w:r w:rsidR="005A099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EF6BE5">
        <w:rPr>
          <w:rFonts w:ascii="Times New Roman" w:hAnsi="Times New Roman" w:cs="Times New Roman"/>
          <w:sz w:val="24"/>
          <w:szCs w:val="24"/>
          <w:lang w:eastAsia="uk-UA"/>
        </w:rPr>
        <w:t>20</w:t>
      </w:r>
      <w:r w:rsidR="00DA595A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EF6BE5">
        <w:rPr>
          <w:rFonts w:ascii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B01186">
        <w:rPr>
          <w:rFonts w:ascii="Times New Roman" w:hAnsi="Times New Roman" w:cs="Times New Roman"/>
          <w:sz w:val="24"/>
          <w:szCs w:val="24"/>
          <w:lang w:eastAsia="uk-UA"/>
        </w:rPr>
        <w:t>року</w:t>
      </w:r>
      <w:bookmarkStart w:id="0" w:name="_GoBack"/>
      <w:bookmarkEnd w:id="0"/>
    </w:p>
    <w:p w:rsidR="00894382" w:rsidRDefault="00894382" w:rsidP="00894382">
      <w:pPr>
        <w:spacing w:before="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Ставки земельного податку</w:t>
      </w:r>
    </w:p>
    <w:p w:rsidR="004A20FA" w:rsidRDefault="004A20FA" w:rsidP="00894382">
      <w:pPr>
        <w:spacing w:before="60"/>
        <w:jc w:val="center"/>
        <w:rPr>
          <w:b/>
          <w:bCs/>
          <w:sz w:val="28"/>
          <w:szCs w:val="28"/>
          <w:lang w:val="uk-UA"/>
        </w:rPr>
      </w:pPr>
    </w:p>
    <w:p w:rsidR="00482196" w:rsidRPr="00482196" w:rsidRDefault="00B12B36" w:rsidP="00482196">
      <w:pPr>
        <w:spacing w:before="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D771DF">
        <w:rPr>
          <w:b/>
          <w:bCs/>
          <w:sz w:val="28"/>
          <w:szCs w:val="28"/>
          <w:lang w:val="uk-UA"/>
        </w:rPr>
        <w:t>(вводяться</w:t>
      </w:r>
      <w:r w:rsidR="00894382">
        <w:rPr>
          <w:b/>
          <w:bCs/>
          <w:sz w:val="28"/>
          <w:szCs w:val="28"/>
          <w:lang w:val="uk-UA"/>
        </w:rPr>
        <w:t xml:space="preserve"> в дію </w:t>
      </w:r>
      <w:r w:rsidR="00EF6BE5">
        <w:rPr>
          <w:b/>
          <w:bCs/>
          <w:sz w:val="28"/>
          <w:szCs w:val="28"/>
          <w:lang w:val="uk-UA"/>
        </w:rPr>
        <w:t>з 01 січня 202</w:t>
      </w:r>
      <w:r w:rsidR="00DA595A">
        <w:rPr>
          <w:b/>
          <w:bCs/>
          <w:sz w:val="28"/>
          <w:szCs w:val="28"/>
          <w:lang w:val="uk-UA"/>
        </w:rPr>
        <w:t>2</w:t>
      </w:r>
      <w:r w:rsidR="00894382">
        <w:rPr>
          <w:b/>
          <w:bCs/>
          <w:sz w:val="28"/>
          <w:szCs w:val="28"/>
          <w:lang w:val="uk-UA"/>
        </w:rPr>
        <w:t xml:space="preserve"> р</w:t>
      </w:r>
      <w:r w:rsidR="00D771DF">
        <w:rPr>
          <w:b/>
          <w:bCs/>
          <w:sz w:val="28"/>
          <w:szCs w:val="28"/>
          <w:lang w:val="uk-UA"/>
        </w:rPr>
        <w:t>оку)</w:t>
      </w:r>
    </w:p>
    <w:p w:rsidR="00482196" w:rsidRDefault="00482196" w:rsidP="00482196">
      <w:pPr>
        <w:pStyle w:val="Default"/>
        <w:rPr>
          <w:color w:val="auto"/>
        </w:rPr>
      </w:pPr>
    </w:p>
    <w:p w:rsidR="00894382" w:rsidRPr="005A0996" w:rsidRDefault="00482196" w:rsidP="00482196">
      <w:pPr>
        <w:widowControl w:val="0"/>
        <w:spacing w:before="60"/>
      </w:pPr>
      <w:proofErr w:type="spellStart"/>
      <w:r w:rsidRPr="005A0996">
        <w:t>Адміністративно-територіальні</w:t>
      </w:r>
      <w:proofErr w:type="spellEnd"/>
      <w:r w:rsidRPr="005A0996">
        <w:t xml:space="preserve"> </w:t>
      </w:r>
      <w:proofErr w:type="spellStart"/>
      <w:r w:rsidRPr="005A0996">
        <w:t>одиниці</w:t>
      </w:r>
      <w:proofErr w:type="spellEnd"/>
      <w:r w:rsidRPr="005A0996">
        <w:t xml:space="preserve"> </w:t>
      </w:r>
      <w:proofErr w:type="spellStart"/>
      <w:r w:rsidRPr="005A0996">
        <w:t>або</w:t>
      </w:r>
      <w:proofErr w:type="spellEnd"/>
      <w:r w:rsidRPr="005A0996">
        <w:t xml:space="preserve"> </w:t>
      </w:r>
      <w:proofErr w:type="spellStart"/>
      <w:r w:rsidRPr="005A0996">
        <w:t>населені</w:t>
      </w:r>
      <w:proofErr w:type="spellEnd"/>
      <w:r w:rsidRPr="005A0996">
        <w:t xml:space="preserve"> </w:t>
      </w:r>
      <w:proofErr w:type="spellStart"/>
      <w:r w:rsidRPr="005A0996">
        <w:t>пункти</w:t>
      </w:r>
      <w:proofErr w:type="spellEnd"/>
      <w:r w:rsidRPr="005A0996">
        <w:t xml:space="preserve">, </w:t>
      </w:r>
      <w:proofErr w:type="spellStart"/>
      <w:r w:rsidRPr="005A0996">
        <w:t>або</w:t>
      </w:r>
      <w:proofErr w:type="spellEnd"/>
      <w:r w:rsidRPr="005A0996">
        <w:t xml:space="preserve"> </w:t>
      </w:r>
      <w:proofErr w:type="spellStart"/>
      <w:r w:rsidRPr="005A0996">
        <w:t>території</w:t>
      </w:r>
      <w:proofErr w:type="spellEnd"/>
      <w:r w:rsidRPr="005A0996">
        <w:t xml:space="preserve"> </w:t>
      </w:r>
      <w:proofErr w:type="spellStart"/>
      <w:r w:rsidRPr="005A0996">
        <w:t>об’єднаних</w:t>
      </w:r>
      <w:proofErr w:type="spellEnd"/>
      <w:r w:rsidRPr="005A0996">
        <w:t xml:space="preserve"> </w:t>
      </w:r>
      <w:proofErr w:type="spellStart"/>
      <w:r w:rsidRPr="005A0996">
        <w:t>територіальних</w:t>
      </w:r>
      <w:proofErr w:type="spellEnd"/>
      <w:r w:rsidRPr="005A0996">
        <w:t xml:space="preserve"> громад, на </w:t>
      </w:r>
      <w:proofErr w:type="spellStart"/>
      <w:r w:rsidRPr="005A0996">
        <w:t>які</w:t>
      </w:r>
      <w:proofErr w:type="spellEnd"/>
      <w:r w:rsidRPr="005A0996">
        <w:t xml:space="preserve"> </w:t>
      </w:r>
      <w:proofErr w:type="spellStart"/>
      <w:r w:rsidRPr="005A0996">
        <w:t>поширюється</w:t>
      </w:r>
      <w:proofErr w:type="spellEnd"/>
      <w:r w:rsidRPr="005A0996">
        <w:t xml:space="preserve"> </w:t>
      </w:r>
      <w:proofErr w:type="spellStart"/>
      <w:r w:rsidRPr="005A0996">
        <w:t>дія</w:t>
      </w:r>
      <w:proofErr w:type="spellEnd"/>
      <w:r w:rsidRPr="005A0996">
        <w:t xml:space="preserve"> </w:t>
      </w:r>
      <w:proofErr w:type="spellStart"/>
      <w:r w:rsidRPr="005A0996">
        <w:t>рішення</w:t>
      </w:r>
      <w:proofErr w:type="spellEnd"/>
      <w:r w:rsidRPr="005A0996">
        <w:t xml:space="preserve"> ради:</w:t>
      </w:r>
    </w:p>
    <w:p w:rsidR="00482196" w:rsidRDefault="00482196" w:rsidP="00482196">
      <w:pPr>
        <w:widowControl w:val="0"/>
        <w:spacing w:before="60"/>
        <w:rPr>
          <w:b/>
          <w:bCs/>
          <w:lang w:val="uk-UA"/>
        </w:rPr>
      </w:pPr>
    </w:p>
    <w:tbl>
      <w:tblPr>
        <w:tblW w:w="10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1095"/>
        <w:gridCol w:w="4000"/>
        <w:gridCol w:w="3802"/>
      </w:tblGrid>
      <w:tr w:rsidR="00894382" w:rsidTr="00C3551F">
        <w:trPr>
          <w:trHeight w:val="58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Код області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Код району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Код КОАТУУ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</w:t>
            </w:r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28789A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28789A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DC043F" w:rsidRDefault="00482196" w:rsidP="00482196">
            <w:pPr>
              <w:tabs>
                <w:tab w:val="left" w:pos="3302"/>
              </w:tabs>
              <w:ind w:right="-2699"/>
              <w:rPr>
                <w:color w:val="222222"/>
                <w:shd w:val="clear" w:color="auto" w:fill="FFFFFF"/>
              </w:rPr>
            </w:pPr>
            <w:r w:rsidRPr="00960172">
              <w:rPr>
                <w:color w:val="222222"/>
                <w:shd w:val="clear" w:color="auto" w:fill="FFFFFF"/>
              </w:rPr>
              <w:t>052108580</w:t>
            </w:r>
            <w:r>
              <w:rPr>
                <w:color w:val="222222"/>
                <w:shd w:val="clear" w:color="auto" w:fill="FFFFFF"/>
              </w:rPr>
              <w:t>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96" w:rsidRPr="0028789A" w:rsidRDefault="00482196" w:rsidP="0048219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Станіславчицька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сільська</w:t>
            </w:r>
            <w:proofErr w:type="spellEnd"/>
            <w:r w:rsidRPr="0028789A">
              <w:rPr>
                <w:bCs/>
              </w:rPr>
              <w:t xml:space="preserve"> рада</w:t>
            </w:r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0521086306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Будьки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0521086806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Варжинка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0521086309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Вознівці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0521083906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Гута </w:t>
            </w:r>
            <w:proofErr w:type="spellStart"/>
            <w:r>
              <w:rPr>
                <w:bCs/>
              </w:rPr>
              <w:t>Мовчанська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0521084206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Демків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0521082203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Кам»яногірка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0521082803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Кацмазів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0521083903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Лука </w:t>
            </w:r>
            <w:proofErr w:type="spellStart"/>
            <w:r>
              <w:rPr>
                <w:bCs/>
              </w:rPr>
              <w:t>Мовчанська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0521084003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Мовчани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0521082806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хутір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Настасіївка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0521084203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Носківці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0521082206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Олексіївка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0521085803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Станіславчик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0521086303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Тарасівка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0521086803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Телелинці</w:t>
            </w:r>
            <w:proofErr w:type="spellEnd"/>
          </w:p>
        </w:tc>
      </w:tr>
      <w:tr w:rsidR="00482196" w:rsidTr="00C3551F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Pr="00960172" w:rsidRDefault="00482196" w:rsidP="00482196">
            <w:pPr>
              <w:ind w:right="-2699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0521085806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96" w:rsidRDefault="00482196" w:rsidP="004821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Селище </w:t>
            </w:r>
            <w:proofErr w:type="spellStart"/>
            <w:r>
              <w:rPr>
                <w:bCs/>
              </w:rPr>
              <w:t>Травневе</w:t>
            </w:r>
            <w:proofErr w:type="spellEnd"/>
          </w:p>
        </w:tc>
      </w:tr>
    </w:tbl>
    <w:p w:rsidR="00894382" w:rsidRDefault="00894382" w:rsidP="00894382">
      <w:pPr>
        <w:rPr>
          <w:sz w:val="14"/>
          <w:szCs w:val="14"/>
          <w:lang w:val="uk-UA"/>
        </w:rPr>
      </w:pPr>
    </w:p>
    <w:p w:rsidR="00D771DF" w:rsidRDefault="00D771DF" w:rsidP="00894382">
      <w:pPr>
        <w:rPr>
          <w:sz w:val="14"/>
          <w:szCs w:val="14"/>
          <w:lang w:val="uk-UA"/>
        </w:rPr>
      </w:pPr>
    </w:p>
    <w:tbl>
      <w:tblPr>
        <w:tblW w:w="1000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2"/>
        <w:gridCol w:w="4829"/>
        <w:gridCol w:w="1081"/>
        <w:gridCol w:w="1081"/>
        <w:gridCol w:w="1081"/>
        <w:gridCol w:w="1081"/>
      </w:tblGrid>
      <w:tr w:rsidR="00894382" w:rsidTr="00482196">
        <w:tc>
          <w:tcPr>
            <w:tcW w:w="5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</w:p>
          <w:p w:rsidR="00894382" w:rsidRDefault="00894382" w:rsidP="00482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 цільового призначення земель</w:t>
            </w:r>
            <w:r>
              <w:rPr>
                <w:b/>
                <w:vertAlign w:val="superscript"/>
                <w:lang w:val="uk-UA"/>
              </w:rPr>
              <w:t xml:space="preserve"> </w:t>
            </w:r>
            <w:r w:rsidR="00482196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Ставки податку</w:t>
            </w:r>
            <w:r w:rsidR="00482196">
              <w:rPr>
                <w:b/>
                <w:vertAlign w:val="superscript"/>
                <w:lang w:val="uk-UA"/>
              </w:rPr>
              <w:t>3</w:t>
            </w:r>
            <w:r>
              <w:rPr>
                <w:b/>
                <w:lang w:val="uk-UA"/>
              </w:rPr>
              <w:br/>
              <w:t xml:space="preserve">(% нормативної грошової оцінки) </w:t>
            </w:r>
          </w:p>
        </w:tc>
      </w:tr>
      <w:tr w:rsidR="00894382" w:rsidTr="00482196">
        <w:tc>
          <w:tcPr>
            <w:tcW w:w="5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82" w:rsidRDefault="00894382" w:rsidP="00C3551F">
            <w:pPr>
              <w:rPr>
                <w:b/>
                <w:lang w:val="uk-U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894382" w:rsidTr="00E9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82" w:rsidRDefault="00894382" w:rsidP="00C3551F">
            <w:pPr>
              <w:ind w:right="-108"/>
              <w:jc w:val="center"/>
              <w:rPr>
                <w:b/>
                <w:lang w:val="uk-UA"/>
              </w:rPr>
            </w:pPr>
          </w:p>
          <w:p w:rsidR="00894382" w:rsidRDefault="00894382" w:rsidP="00482196">
            <w:pPr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</w:t>
            </w:r>
            <w:r w:rsidR="00482196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</w:p>
          <w:p w:rsidR="00894382" w:rsidRDefault="00894382" w:rsidP="00482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</w:t>
            </w:r>
            <w:r w:rsidR="00482196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для </w:t>
            </w:r>
            <w:proofErr w:type="spellStart"/>
            <w:r>
              <w:rPr>
                <w:b/>
                <w:lang w:val="uk-UA"/>
              </w:rPr>
              <w:t>юридич</w:t>
            </w:r>
            <w:proofErr w:type="spellEnd"/>
            <w:r>
              <w:rPr>
                <w:b/>
                <w:lang w:val="uk-UA"/>
              </w:rPr>
              <w:t>-них осіб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фізичних осіб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для </w:t>
            </w:r>
            <w:proofErr w:type="spellStart"/>
            <w:r>
              <w:rPr>
                <w:b/>
                <w:lang w:val="uk-UA"/>
              </w:rPr>
              <w:t>юридич</w:t>
            </w:r>
            <w:proofErr w:type="spellEnd"/>
            <w:r>
              <w:rPr>
                <w:b/>
                <w:lang w:val="uk-UA"/>
              </w:rPr>
              <w:t>-них осіб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фізичних осіб</w:t>
            </w:r>
          </w:p>
        </w:tc>
      </w:tr>
      <w:tr w:rsidR="00894382" w:rsidTr="00E913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D0235C" w:rsidTr="00B12B3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Pr="00D0235C" w:rsidRDefault="00D0235C" w:rsidP="00D0235C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сільськогосподарського призначення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ведення товарного сільськогосподарського виробництва</w:t>
            </w:r>
            <w:r w:rsidR="003A0FD6"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 xml:space="preserve">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C3551F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A91D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</w:t>
            </w:r>
            <w:r w:rsidR="003A0FD6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A91D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ведення фермерського господарства</w:t>
            </w:r>
            <w:r w:rsidR="003A0FD6"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D3C" w:rsidRDefault="00A91D3C" w:rsidP="00A91D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 xml:space="preserve">Для ведення особистого селянського </w:t>
            </w:r>
            <w:r>
              <w:rPr>
                <w:lang w:val="uk-UA"/>
              </w:rPr>
              <w:lastRenderedPageBreak/>
              <w:t>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01.04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ведення підсобного сільського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Pr="003A0FD6" w:rsidRDefault="003A0FD6" w:rsidP="00C3551F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індивідуального садівництва</w:t>
            </w:r>
            <w:r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колективного садівництва</w:t>
            </w:r>
            <w:r w:rsidR="003A0FD6"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Pr="003A0FD6" w:rsidRDefault="00894382" w:rsidP="00C3551F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городництва</w:t>
            </w:r>
            <w:r w:rsidR="003A0FD6"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сінокосіння і випасання худоби</w:t>
            </w:r>
            <w:r w:rsidR="003A0FD6"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108A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дослідних і навчальних цілей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пропаганди передового досвіду ведення сільського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надання послуг у сільському господарстві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108A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108A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A0FD6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D3C" w:rsidRDefault="00A91D3C" w:rsidP="00A91D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інфраструктури оптових ринків сільськогосподарської продукції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D771D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D771D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A0FD6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D771D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F" w:rsidRDefault="00D771DF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F" w:rsidRDefault="00D771DF" w:rsidP="00C3551F">
            <w:pPr>
              <w:rPr>
                <w:lang w:val="uk-UA"/>
              </w:rPr>
            </w:pPr>
            <w:r>
              <w:rPr>
                <w:lang w:val="uk-UA"/>
              </w:rPr>
              <w:t>Для іншого сільськогосподарського призначення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Default="00D771D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Default="00D771D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A0FD6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01.01 - 01.13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3A0FD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D0235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житлової забудови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="003A0FD6"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 xml:space="preserve">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2531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108A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425315">
              <w:rPr>
                <w:lang w:val="uk-UA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A91D3C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A91D3C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колективного житлового будівництва</w:t>
            </w:r>
            <w:r w:rsidR="003A0FD6"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2531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2531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A91D3C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A91D3C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2531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2531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A91D3C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A91D3C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2531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2531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A91D3C" w:rsidRDefault="00A91D3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A91D3C" w:rsidRDefault="00894382" w:rsidP="005A0996">
            <w:pPr>
              <w:jc w:val="center"/>
              <w:rPr>
                <w:lang w:val="uk-UA"/>
              </w:rPr>
            </w:pP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індивідуальних гаражів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2531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25315" w:rsidP="005A0996">
            <w:pPr>
              <w:jc w:val="center"/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425315" w:rsidRDefault="0042531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колективного гаражного будівництва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2531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425315" w:rsidRDefault="0042531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25315" w:rsidP="005A0996">
            <w:pPr>
              <w:jc w:val="center"/>
            </w:pPr>
            <w:r>
              <w:rPr>
                <w:lang w:val="uk-UA"/>
              </w:rPr>
              <w:t>1,0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іншої житлової забудови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E913C7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E913C7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02.01 - 02.07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E913C7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E913C7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</w:tr>
      <w:tr w:rsidR="00E913C7" w:rsidTr="005A0996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7" w:rsidRDefault="00E913C7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0"/>
            </w:tblGrid>
            <w:tr w:rsidR="00E913C7" w:rsidRPr="00E913C7" w:rsidTr="00E913C7">
              <w:trPr>
                <w:trHeight w:val="357"/>
              </w:trPr>
              <w:tc>
                <w:tcPr>
                  <w:tcW w:w="4390" w:type="dxa"/>
                </w:tcPr>
                <w:p w:rsidR="00E913C7" w:rsidRPr="00E913C7" w:rsidRDefault="00E913C7" w:rsidP="00E913C7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lang w:eastAsia="en-US"/>
                    </w:rPr>
                  </w:pPr>
                  <w:proofErr w:type="spellStart"/>
                  <w:r w:rsidRPr="00E913C7">
                    <w:rPr>
                      <w:rFonts w:eastAsiaTheme="minorHAnsi"/>
                      <w:color w:val="000000"/>
                      <w:lang w:val="uk-UA" w:eastAsia="en-US"/>
                    </w:rPr>
                    <w:t>Дл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я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будівництва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і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обслуговування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паркінгів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та автостоянок на землях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житлової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та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громадської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забудови</w:t>
                  </w:r>
                  <w:proofErr w:type="spellEnd"/>
                </w:p>
              </w:tc>
            </w:tr>
          </w:tbl>
          <w:p w:rsidR="00E913C7" w:rsidRPr="00E913C7" w:rsidRDefault="00E913C7" w:rsidP="00C3551F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C7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C7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C7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C7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E913C7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7" w:rsidRDefault="00E913C7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7"/>
            </w:tblGrid>
            <w:tr w:rsidR="00E913C7" w:rsidRPr="00E913C7" w:rsidTr="00E913C7">
              <w:trPr>
                <w:trHeight w:val="465"/>
              </w:trPr>
              <w:tc>
                <w:tcPr>
                  <w:tcW w:w="4207" w:type="dxa"/>
                </w:tcPr>
                <w:p w:rsidR="00E913C7" w:rsidRPr="00E913C7" w:rsidRDefault="00E913C7" w:rsidP="00E913C7">
                  <w:pPr>
                    <w:autoSpaceDE w:val="0"/>
                    <w:autoSpaceDN w:val="0"/>
                    <w:adjustRightInd w:val="0"/>
                    <w:ind w:left="-114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E913C7">
                    <w:rPr>
                      <w:rFonts w:eastAsiaTheme="minorHAnsi"/>
                      <w:color w:val="000000"/>
                      <w:lang w:val="uk-UA" w:eastAsia="en-US"/>
                    </w:rPr>
                    <w:t>Д</w:t>
                  </w:r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ля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будівництва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і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обслуговування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багатоквартирного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житлового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будинку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з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об’єктами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торгово-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розважальної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та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ринкової</w:t>
                  </w:r>
                  <w:proofErr w:type="spellEnd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E913C7">
                    <w:rPr>
                      <w:rFonts w:eastAsiaTheme="minorHAnsi"/>
                      <w:color w:val="000000"/>
                      <w:lang w:eastAsia="en-US"/>
                    </w:rPr>
                    <w:t>інфраструктури</w:t>
                  </w:r>
                  <w:proofErr w:type="spellEnd"/>
                </w:p>
              </w:tc>
            </w:tr>
          </w:tbl>
          <w:p w:rsidR="00E913C7" w:rsidRPr="00E913C7" w:rsidRDefault="00E913C7" w:rsidP="00E913C7">
            <w:pPr>
              <w:ind w:left="112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C7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C7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C7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C7" w:rsidRDefault="00E913C7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D0235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громадської забудови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органів державної влади та місцевого самоврядування</w:t>
            </w:r>
            <w:r w:rsidR="00647255"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 xml:space="preserve">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освіти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охорони здоров'я та соціальної допомоги</w:t>
            </w:r>
            <w:r w:rsidR="00647255"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громадських та релігійних організацій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 xml:space="preserve">Для будівництва та обслуговування будівель </w:t>
            </w:r>
            <w:r>
              <w:rPr>
                <w:lang w:val="uk-UA"/>
              </w:rPr>
              <w:lastRenderedPageBreak/>
              <w:t>закладів культурно</w:t>
            </w:r>
            <w:r w:rsidR="00647255">
              <w:rPr>
                <w:lang w:val="uk-UA"/>
              </w:rPr>
              <w:t>-просвітницького обслуговування</w:t>
            </w:r>
            <w:r w:rsidR="00647255"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03.06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екстериторіальних організацій та органів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торгівлі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B0ADC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108A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47255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B0ADC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108A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47255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64725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ринкової інфраструктури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комунального обслуговування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108A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47255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108A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47255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органів МНС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03.01 - 03.15 та для збереження та використання земель природно-заповідного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033B03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D0235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природно-заповідного фонду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біосферних заповідників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природних заповідників</w:t>
            </w:r>
            <w:r w:rsidR="00E44838"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національних природних парків</w:t>
            </w:r>
            <w:r w:rsidR="00E44838"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  <w:p w:rsidR="00E44838" w:rsidRDefault="00E44838" w:rsidP="005A0996">
            <w:pPr>
              <w:jc w:val="center"/>
              <w:rPr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ботанічних садів</w:t>
            </w:r>
            <w:r w:rsidR="00E44838"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зоологічних парків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дендрологічних парків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парків-пам'яток садово-паркового мистецтва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заказників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заповідних урочищ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пам'яток природи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04.11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регіональних ландшафтних парків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E4483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4526D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6D" w:rsidRDefault="0084526D" w:rsidP="00C3551F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526D" w:rsidRPr="00D0235C" w:rsidRDefault="0084526D" w:rsidP="005A099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іншого природоохоронного призначення</w:t>
            </w:r>
          </w:p>
        </w:tc>
      </w:tr>
      <w:tr w:rsidR="00D0235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Default="00D0235C" w:rsidP="005A0996">
            <w:pPr>
              <w:pStyle w:val="ab"/>
              <w:jc w:val="center"/>
              <w:rPr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оздоровчого призначення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(землі, що мають природні лікувальні властивості, які використовуються або можуть використовуватися для профілактики захворювань і лікування людей)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санаторно-</w:t>
            </w:r>
            <w:r>
              <w:rPr>
                <w:lang w:val="uk-UA"/>
              </w:rPr>
              <w:lastRenderedPageBreak/>
              <w:t>оздоровчих закладів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06.02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розробки родовищ природних лікувальних ресурсів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інших оздоровчих цілей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06.01 - 06.03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</w:tr>
      <w:tr w:rsidR="00D0235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07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pStyle w:val="ab"/>
              <w:jc w:val="center"/>
              <w:rPr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рекреаційного призначення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об'єктів рекреаційного призначення</w:t>
            </w:r>
            <w:r w:rsidR="001255D5">
              <w:rPr>
                <w:vertAlign w:val="superscript"/>
                <w:lang w:val="uk-UA"/>
              </w:rPr>
              <w:t>4</w:t>
            </w:r>
            <w:r>
              <w:rPr>
                <w:lang w:val="uk-UA"/>
              </w:rPr>
              <w:t xml:space="preserve">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Pr="001255D5" w:rsidRDefault="00894382" w:rsidP="00C3551F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будівництва та обслуговування об'є</w:t>
            </w:r>
            <w:r w:rsidR="001255D5">
              <w:rPr>
                <w:lang w:val="uk-UA"/>
              </w:rPr>
              <w:t>ктів фізичної культури і спорту</w:t>
            </w:r>
            <w:r w:rsidR="001255D5"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індивідуального дачного будівництва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колективного дачного будівництва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DB1CF4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F4" w:rsidRDefault="001255D5" w:rsidP="001255D5">
            <w:pPr>
              <w:jc w:val="center"/>
            </w:pPr>
            <w:r>
              <w:rPr>
                <w:lang w:val="uk-UA"/>
              </w:rPr>
              <w:t>07.05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8"/>
            </w:tblGrid>
            <w:tr w:rsidR="001255D5" w:rsidRPr="001255D5">
              <w:trPr>
                <w:trHeight w:val="357"/>
              </w:trPr>
              <w:tc>
                <w:tcPr>
                  <w:tcW w:w="4398" w:type="dxa"/>
                </w:tcPr>
                <w:p w:rsidR="001255D5" w:rsidRPr="001255D5" w:rsidRDefault="001255D5" w:rsidP="001255D5">
                  <w:pPr>
                    <w:autoSpaceDE w:val="0"/>
                    <w:autoSpaceDN w:val="0"/>
                    <w:adjustRightInd w:val="0"/>
                    <w:ind w:left="-129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 xml:space="preserve">Для </w:t>
                  </w:r>
                  <w:proofErr w:type="spellStart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>цілей</w:t>
                  </w:r>
                  <w:proofErr w:type="spellEnd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>підрозділів</w:t>
                  </w:r>
                  <w:proofErr w:type="spellEnd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 xml:space="preserve"> 07.01-07.04 та для </w:t>
                  </w:r>
                  <w:proofErr w:type="spellStart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>збереження</w:t>
                  </w:r>
                  <w:proofErr w:type="spellEnd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 xml:space="preserve"> та </w:t>
                  </w:r>
                  <w:proofErr w:type="spellStart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>використання</w:t>
                  </w:r>
                  <w:proofErr w:type="spellEnd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 xml:space="preserve"> земель природно- </w:t>
                  </w:r>
                  <w:proofErr w:type="spellStart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>заповідного</w:t>
                  </w:r>
                  <w:proofErr w:type="spellEnd"/>
                  <w:r w:rsidRPr="001255D5">
                    <w:rPr>
                      <w:rFonts w:eastAsiaTheme="minorHAnsi"/>
                      <w:color w:val="000000"/>
                      <w:lang w:eastAsia="en-US"/>
                    </w:rPr>
                    <w:t xml:space="preserve"> фонду</w:t>
                  </w:r>
                </w:p>
              </w:tc>
            </w:tr>
          </w:tbl>
          <w:p w:rsidR="00DB1CF4" w:rsidRDefault="00DB1CF4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CF4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CF4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CF4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CF4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5,00</w:t>
            </w:r>
          </w:p>
        </w:tc>
      </w:tr>
      <w:tr w:rsidR="00D0235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08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pStyle w:val="ab"/>
              <w:jc w:val="center"/>
              <w:rPr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історико-культурного призначення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забезпечення охорони об'єктів культурної спадщини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обслуговування музейних закладів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іншого історико-культурного призначення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08.01 - 08.03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5003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D0235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09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лісогосподарського призначення</w:t>
            </w:r>
          </w:p>
        </w:tc>
      </w:tr>
      <w:tr w:rsidR="00D771D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F" w:rsidRDefault="00D771DF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F" w:rsidRDefault="00D771DF" w:rsidP="00C3551F">
            <w:pPr>
              <w:rPr>
                <w:lang w:val="uk-UA"/>
              </w:rPr>
            </w:pPr>
            <w:r>
              <w:rPr>
                <w:lang w:val="uk-UA"/>
              </w:rPr>
              <w:t>Для ведення лісового господарства і пов'язаних з ним послуг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D771D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F" w:rsidRDefault="00D771DF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F" w:rsidRDefault="00D771DF" w:rsidP="00C3551F">
            <w:pPr>
              <w:rPr>
                <w:lang w:val="uk-UA"/>
              </w:rPr>
            </w:pPr>
            <w:r>
              <w:rPr>
                <w:lang w:val="uk-UA"/>
              </w:rPr>
              <w:t>Для іншого лісогосподарського призначення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D771D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F" w:rsidRDefault="00D771DF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F" w:rsidRDefault="00D771DF" w:rsidP="00C3551F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09.01 - 09.02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Pr="001255D5" w:rsidRDefault="001255D5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  <w:tr w:rsidR="00D0235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pStyle w:val="ab"/>
              <w:jc w:val="center"/>
              <w:rPr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водного фонду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експлуатації та догляду за водними об'єктами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експлуатації та догляду за смугами відведення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експлуатації та догляду за гідротехнічними, іншими водогосподарськими спорудами і каналами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догляду за береговими смугами водних шляхів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сінокосіння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рибогосподарських потреб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культурно-оздоровчих потреб, рекреаційних, спортивних і туристичних цілей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проведення науково-дослідних робіт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 xml:space="preserve">Для будівництва та експлуатації </w:t>
            </w:r>
            <w:r>
              <w:rPr>
                <w:lang w:val="uk-UA"/>
              </w:rPr>
              <w:lastRenderedPageBreak/>
              <w:t>гідротехнічних, гідрометричних та лінійних споруд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RPr="00C3551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10.11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10.01 - 10.11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161DB9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D0235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pStyle w:val="ab"/>
              <w:jc w:val="center"/>
              <w:rPr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промисловості</w:t>
            </w:r>
          </w:p>
        </w:tc>
      </w:tr>
      <w:tr w:rsidR="00894382" w:rsidRPr="00C3551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108A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E2E42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D771DF" w:rsidRPr="00C3551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F" w:rsidRDefault="00D771DF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DF" w:rsidRDefault="00D771DF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Default="00D771D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E2E42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1DF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RPr="00C3551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108A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E2E42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RPr="00C3551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11.01 - 11.04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2E2E42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D0235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транспорту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залізничного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D771D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4B0AD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0E7A82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4B0AD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річкового транспорту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0E7A82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4B0AD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0E7A82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4B0AD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0E7A82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4B0AD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0E7A82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4B0AD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0E7A82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4B0AD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0E7A82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4B0AD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іншого наземного транспорту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0E7A82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4B0AD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цілей підрозділів 12.01 - 12.09 та для збереження та використання земель </w:t>
            </w:r>
            <w:r>
              <w:rPr>
                <w:lang w:val="uk-UA"/>
              </w:rPr>
              <w:lastRenderedPageBreak/>
              <w:t>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0E7A82">
              <w:rPr>
                <w:lang w:val="uk-UA"/>
              </w:rPr>
              <w:lastRenderedPageBreak/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D0235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13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зв'язку</w:t>
            </w:r>
          </w:p>
        </w:tc>
      </w:tr>
      <w:tr w:rsidR="004B0ADC" w:rsidRPr="00C3551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об'єктів і споруд телекомунікацій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0E7A82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4B0ADC" w:rsidRPr="00C3551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експлуатації будівель та споруд об'єктів поштового зв'язку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0E7A82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4156D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6D" w:rsidRDefault="0084156D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6D" w:rsidRDefault="0084156D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>експлуатації інших технічних засобів зв'язку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56D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56D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56D" w:rsidRDefault="0084156D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56D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13.01 - 13.03, 13.05 та для збереження і використання земель природно-заповідного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D0235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jc w:val="center"/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енергетики</w:t>
            </w:r>
          </w:p>
        </w:tc>
      </w:tr>
      <w:tr w:rsidR="004B0ADC" w:rsidRPr="00C3551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 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CF5B36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4B0ADC" w:rsidRPr="00C3551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Default="004B0ADC" w:rsidP="00C3551F">
            <w:pPr>
              <w:rPr>
                <w:lang w:val="uk-UA"/>
              </w:rPr>
            </w:pPr>
            <w:r>
              <w:rPr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CF5B36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70BFF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14.01 - 14.02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</w:tr>
      <w:tr w:rsidR="00D0235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5C" w:rsidRDefault="00D0235C" w:rsidP="00C3551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35C" w:rsidRPr="00D0235C" w:rsidRDefault="00D0235C" w:rsidP="005A09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0235C">
              <w:rPr>
                <w:b/>
                <w:sz w:val="28"/>
                <w:szCs w:val="28"/>
                <w:lang w:val="uk-UA"/>
              </w:rPr>
              <w:t>Землі оборони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Pr="009E5700" w:rsidRDefault="00894382" w:rsidP="00C3551F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Збройних Сил України</w:t>
            </w:r>
            <w:r w:rsidR="009E5700"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570BFF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894382" w:rsidRPr="00C3551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Pr="009E5700" w:rsidRDefault="00894382" w:rsidP="00C3551F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внутрішніх військ МВС</w:t>
            </w:r>
            <w:r w:rsidR="009E5700"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C3551F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Pr="009E5700" w:rsidRDefault="00894382" w:rsidP="00C3551F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Державної прикордонної служби України</w:t>
            </w:r>
            <w:r w:rsidR="009E5700"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570BFF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Pr="009E5700" w:rsidRDefault="00894382" w:rsidP="00C3551F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Служби безпеки України</w:t>
            </w:r>
            <w:r w:rsidR="009E5700"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570BFF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Pr="009E5700" w:rsidRDefault="00894382" w:rsidP="00C3551F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Державної спеціальної служби транспорту</w:t>
            </w:r>
            <w:r w:rsidR="009E5700"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570BFF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894382" w:rsidRPr="00C3551F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Pr="009E5700" w:rsidRDefault="00894382" w:rsidP="00C3551F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Служби зовнішньої розвідки України</w:t>
            </w:r>
            <w:r w:rsidR="009E5700"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C3551F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Pr="009E5700" w:rsidRDefault="00894382" w:rsidP="00C3551F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інших, створених відповідно до законів України, військових формувань</w:t>
            </w:r>
            <w:r w:rsidR="009E5700">
              <w:rPr>
                <w:vertAlign w:val="superscript"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Pr="00570BFF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894382" w:rsidTr="005A0996">
        <w:trPr>
          <w:trHeight w:val="9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537636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570BFF" w:rsidTr="005A0996">
        <w:trPr>
          <w:trHeight w:val="9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FF" w:rsidRDefault="00570BFF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FF" w:rsidRPr="00570BFF" w:rsidRDefault="00570BFF" w:rsidP="00570BF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Для </w:t>
            </w:r>
            <w:proofErr w:type="spellStart"/>
            <w:r>
              <w:rPr>
                <w:sz w:val="21"/>
                <w:szCs w:val="21"/>
              </w:rPr>
              <w:t>розміщення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структурних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підрозділів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апарату</w:t>
            </w:r>
            <w:proofErr w:type="spellEnd"/>
            <w:r>
              <w:rPr>
                <w:sz w:val="21"/>
                <w:szCs w:val="21"/>
              </w:rPr>
              <w:t xml:space="preserve"> МВС. </w:t>
            </w:r>
            <w:proofErr w:type="spellStart"/>
            <w:r>
              <w:rPr>
                <w:sz w:val="21"/>
                <w:szCs w:val="21"/>
              </w:rPr>
              <w:t>територіальних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органів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закладів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установ</w:t>
            </w:r>
            <w:proofErr w:type="spellEnd"/>
            <w:r>
              <w:rPr>
                <w:sz w:val="21"/>
                <w:szCs w:val="21"/>
              </w:rPr>
              <w:t xml:space="preserve"> і </w:t>
            </w:r>
            <w:proofErr w:type="spellStart"/>
            <w:r>
              <w:rPr>
                <w:sz w:val="21"/>
                <w:szCs w:val="21"/>
              </w:rPr>
              <w:t>підприємств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що</w:t>
            </w:r>
            <w:proofErr w:type="spellEnd"/>
            <w:r>
              <w:rPr>
                <w:sz w:val="21"/>
                <w:szCs w:val="21"/>
              </w:rPr>
              <w:t xml:space="preserve"> належать до </w:t>
            </w:r>
            <w:proofErr w:type="spellStart"/>
            <w:r>
              <w:rPr>
                <w:sz w:val="21"/>
                <w:szCs w:val="21"/>
              </w:rPr>
              <w:t>сфери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управління</w:t>
            </w:r>
            <w:proofErr w:type="spellEnd"/>
            <w:r>
              <w:rPr>
                <w:sz w:val="21"/>
                <w:szCs w:val="21"/>
              </w:rPr>
              <w:t xml:space="preserve"> МВС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BFF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BFF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BFF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BFF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570BFF" w:rsidTr="005A0996">
        <w:trPr>
          <w:trHeight w:val="9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FF" w:rsidRDefault="00570BFF" w:rsidP="00C355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FF" w:rsidRPr="00B152C8" w:rsidRDefault="00B152C8" w:rsidP="00B152C8">
            <w:pPr>
              <w:pStyle w:val="Default"/>
              <w:rPr>
                <w:sz w:val="21"/>
                <w:szCs w:val="21"/>
                <w:lang w:val="uk-UA"/>
              </w:rPr>
            </w:pPr>
            <w:r w:rsidRPr="00B152C8">
              <w:rPr>
                <w:sz w:val="21"/>
                <w:szCs w:val="21"/>
                <w:lang w:val="uk-UA"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BFF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BFF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BFF" w:rsidRDefault="00570BFF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BFF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4B0AD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Pr="00D0235C" w:rsidRDefault="004B0ADC" w:rsidP="00C3551F">
            <w:pPr>
              <w:jc w:val="center"/>
              <w:rPr>
                <w:lang w:val="uk-UA"/>
              </w:rPr>
            </w:pPr>
            <w:r w:rsidRPr="00D0235C">
              <w:rPr>
                <w:lang w:val="uk-UA"/>
              </w:rPr>
              <w:t>16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Pr="00D0235C" w:rsidRDefault="004B0ADC" w:rsidP="00C3551F">
            <w:pPr>
              <w:rPr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 xml:space="preserve">Землі запасу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2832B3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152C8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4B0AD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Pr="00D0235C" w:rsidRDefault="004B0ADC" w:rsidP="00C3551F">
            <w:pPr>
              <w:jc w:val="center"/>
              <w:rPr>
                <w:lang w:val="uk-UA"/>
              </w:rPr>
            </w:pPr>
            <w:r w:rsidRPr="00D0235C">
              <w:rPr>
                <w:lang w:val="uk-UA"/>
              </w:rPr>
              <w:t>17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Pr="00D0235C" w:rsidRDefault="004B0ADC" w:rsidP="00C3551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>Землі резервного фонду</w:t>
            </w:r>
            <w:r w:rsidRPr="00D0235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2832B3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152C8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4B0ADC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Pr="00D0235C" w:rsidRDefault="004B0ADC" w:rsidP="00C3551F">
            <w:pPr>
              <w:jc w:val="center"/>
              <w:rPr>
                <w:lang w:val="uk-UA"/>
              </w:rPr>
            </w:pPr>
            <w:r w:rsidRPr="00D0235C">
              <w:rPr>
                <w:lang w:val="uk-UA"/>
              </w:rPr>
              <w:t>18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DC" w:rsidRPr="00D0235C" w:rsidRDefault="004B0ADC" w:rsidP="00C3551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D0235C">
              <w:rPr>
                <w:b/>
                <w:bCs/>
                <w:sz w:val="28"/>
                <w:szCs w:val="28"/>
                <w:lang w:val="uk-UA"/>
              </w:rPr>
              <w:t xml:space="preserve">Землі загального користування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</w:pPr>
            <w:r w:rsidRPr="002832B3"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4B0ADC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152C8">
              <w:rPr>
                <w:lang w:val="uk-UA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C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  <w:tr w:rsidR="00894382" w:rsidTr="005A099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Pr="00D0235C" w:rsidRDefault="00894382" w:rsidP="00C3551F">
            <w:pPr>
              <w:jc w:val="center"/>
              <w:rPr>
                <w:lang w:val="uk-UA"/>
              </w:rPr>
            </w:pPr>
            <w:r w:rsidRPr="00D0235C">
              <w:rPr>
                <w:lang w:val="uk-UA"/>
              </w:rPr>
              <w:t>19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82" w:rsidRDefault="00894382" w:rsidP="00C3551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Для цілей підрозділів 16 - 18 та для </w:t>
            </w:r>
            <w:r>
              <w:rPr>
                <w:lang w:val="uk-UA"/>
              </w:rPr>
              <w:lastRenderedPageBreak/>
              <w:t>збереження та використання земель природно-заповідного фонду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82" w:rsidRDefault="00B152C8" w:rsidP="005A09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</w:tr>
    </w:tbl>
    <w:p w:rsidR="00894382" w:rsidRDefault="00894382" w:rsidP="008943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82196" w:rsidRDefault="00482196" w:rsidP="00482196">
      <w:pPr>
        <w:pStyle w:val="Default"/>
      </w:pPr>
    </w:p>
    <w:p w:rsidR="00482196" w:rsidRDefault="00482196" w:rsidP="00482196">
      <w:pPr>
        <w:pStyle w:val="Default"/>
      </w:pPr>
    </w:p>
    <w:p w:rsidR="00482196" w:rsidRDefault="00482196" w:rsidP="00482196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Примітка</w:t>
      </w:r>
      <w:proofErr w:type="spellEnd"/>
      <w:r>
        <w:rPr>
          <w:sz w:val="18"/>
          <w:szCs w:val="18"/>
        </w:rPr>
        <w:t>:</w:t>
      </w:r>
    </w:p>
    <w:p w:rsidR="00482196" w:rsidRDefault="00482196" w:rsidP="0048219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 У </w:t>
      </w:r>
      <w:proofErr w:type="spellStart"/>
      <w:r>
        <w:rPr>
          <w:sz w:val="18"/>
          <w:szCs w:val="18"/>
        </w:rPr>
        <w:t>разі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встановлення</w:t>
      </w:r>
      <w:proofErr w:type="spellEnd"/>
      <w:r>
        <w:rPr>
          <w:sz w:val="18"/>
          <w:szCs w:val="18"/>
        </w:rPr>
        <w:t xml:space="preserve"> ставок </w:t>
      </w:r>
      <w:proofErr w:type="spellStart"/>
      <w:r>
        <w:rPr>
          <w:sz w:val="18"/>
          <w:szCs w:val="18"/>
        </w:rPr>
        <w:t>податку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відмінних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територіях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різних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населених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пунктів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адміністративно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територіальної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одиниці</w:t>
      </w:r>
      <w:proofErr w:type="spellEnd"/>
      <w:r>
        <w:rPr>
          <w:sz w:val="18"/>
          <w:szCs w:val="18"/>
        </w:rPr>
        <w:t xml:space="preserve">, за </w:t>
      </w:r>
      <w:proofErr w:type="spellStart"/>
      <w:r>
        <w:rPr>
          <w:sz w:val="18"/>
          <w:szCs w:val="18"/>
        </w:rPr>
        <w:t>кожним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населеним</w:t>
      </w:r>
      <w:proofErr w:type="spellEnd"/>
      <w:r>
        <w:rPr>
          <w:sz w:val="18"/>
          <w:szCs w:val="18"/>
        </w:rPr>
        <w:t xml:space="preserve"> пунктом ставки </w:t>
      </w:r>
      <w:proofErr w:type="spellStart"/>
      <w:r>
        <w:rPr>
          <w:sz w:val="18"/>
          <w:szCs w:val="18"/>
        </w:rPr>
        <w:t>затверджуються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окремими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додатками</w:t>
      </w:r>
      <w:proofErr w:type="spellEnd"/>
      <w:r>
        <w:rPr>
          <w:sz w:val="18"/>
          <w:szCs w:val="18"/>
        </w:rPr>
        <w:t>.</w:t>
      </w:r>
    </w:p>
    <w:p w:rsidR="00482196" w:rsidRDefault="00482196" w:rsidP="0048219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2 Вид </w:t>
      </w:r>
      <w:proofErr w:type="spellStart"/>
      <w:r>
        <w:rPr>
          <w:sz w:val="18"/>
          <w:szCs w:val="18"/>
        </w:rPr>
        <w:t>цільового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призначення</w:t>
      </w:r>
      <w:proofErr w:type="spellEnd"/>
      <w:r>
        <w:rPr>
          <w:sz w:val="18"/>
          <w:szCs w:val="18"/>
        </w:rPr>
        <w:t xml:space="preserve"> земель </w:t>
      </w:r>
      <w:proofErr w:type="spellStart"/>
      <w:r>
        <w:rPr>
          <w:sz w:val="18"/>
          <w:szCs w:val="18"/>
        </w:rPr>
        <w:t>зазначається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згідно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Класифікацією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видів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цільового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призначення</w:t>
      </w:r>
      <w:proofErr w:type="spellEnd"/>
      <w:r>
        <w:rPr>
          <w:sz w:val="18"/>
          <w:szCs w:val="18"/>
        </w:rPr>
        <w:t xml:space="preserve"> земель, </w:t>
      </w:r>
      <w:proofErr w:type="spellStart"/>
      <w:r>
        <w:rPr>
          <w:sz w:val="18"/>
          <w:szCs w:val="18"/>
        </w:rPr>
        <w:t>затвердженою</w:t>
      </w:r>
      <w:proofErr w:type="spellEnd"/>
      <w:r>
        <w:rPr>
          <w:sz w:val="18"/>
          <w:szCs w:val="18"/>
        </w:rPr>
        <w:t xml:space="preserve"> наказом </w:t>
      </w:r>
      <w:proofErr w:type="spellStart"/>
      <w:r>
        <w:rPr>
          <w:sz w:val="18"/>
          <w:szCs w:val="18"/>
        </w:rPr>
        <w:t>Держкомзему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від</w:t>
      </w:r>
      <w:proofErr w:type="spellEnd"/>
      <w:r>
        <w:rPr>
          <w:sz w:val="18"/>
          <w:szCs w:val="18"/>
        </w:rPr>
        <w:t xml:space="preserve"> 23 </w:t>
      </w:r>
      <w:proofErr w:type="spellStart"/>
      <w:r>
        <w:rPr>
          <w:sz w:val="18"/>
          <w:szCs w:val="18"/>
        </w:rPr>
        <w:t>липня</w:t>
      </w:r>
      <w:proofErr w:type="spellEnd"/>
      <w:r>
        <w:rPr>
          <w:sz w:val="18"/>
          <w:szCs w:val="18"/>
        </w:rPr>
        <w:t xml:space="preserve"> 2010 р. № 548.</w:t>
      </w:r>
    </w:p>
    <w:p w:rsidR="00482196" w:rsidRDefault="00482196" w:rsidP="0048219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 Ставки </w:t>
      </w:r>
      <w:proofErr w:type="spellStart"/>
      <w:r>
        <w:rPr>
          <w:sz w:val="18"/>
          <w:szCs w:val="18"/>
        </w:rPr>
        <w:t>податку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встановлюються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урахуванням</w:t>
      </w:r>
      <w:proofErr w:type="spellEnd"/>
      <w:r>
        <w:rPr>
          <w:sz w:val="18"/>
          <w:szCs w:val="18"/>
        </w:rPr>
        <w:t xml:space="preserve"> норм </w:t>
      </w:r>
      <w:proofErr w:type="spellStart"/>
      <w:r>
        <w:rPr>
          <w:sz w:val="18"/>
          <w:szCs w:val="18"/>
        </w:rPr>
        <w:t>підпункту</w:t>
      </w:r>
      <w:proofErr w:type="spellEnd"/>
      <w:r>
        <w:rPr>
          <w:sz w:val="18"/>
          <w:szCs w:val="18"/>
        </w:rPr>
        <w:t xml:space="preserve"> 12.3.7 пункту 12.3 </w:t>
      </w:r>
      <w:proofErr w:type="spellStart"/>
      <w:r>
        <w:rPr>
          <w:sz w:val="18"/>
          <w:szCs w:val="18"/>
        </w:rPr>
        <w:t>статті</w:t>
      </w:r>
      <w:proofErr w:type="spellEnd"/>
      <w:r>
        <w:rPr>
          <w:sz w:val="18"/>
          <w:szCs w:val="18"/>
        </w:rPr>
        <w:t xml:space="preserve"> 12, пункту 30.2 </w:t>
      </w:r>
      <w:proofErr w:type="spellStart"/>
      <w:r>
        <w:rPr>
          <w:sz w:val="18"/>
          <w:szCs w:val="18"/>
        </w:rPr>
        <w:t>статті</w:t>
      </w:r>
      <w:proofErr w:type="spellEnd"/>
      <w:r>
        <w:rPr>
          <w:sz w:val="18"/>
          <w:szCs w:val="18"/>
        </w:rPr>
        <w:t xml:space="preserve"> ЗО, статей 274 і 277 </w:t>
      </w:r>
      <w:proofErr w:type="spellStart"/>
      <w:r>
        <w:rPr>
          <w:sz w:val="18"/>
          <w:szCs w:val="18"/>
        </w:rPr>
        <w:t>Податкового</w:t>
      </w:r>
      <w:proofErr w:type="spellEnd"/>
      <w:r>
        <w:rPr>
          <w:sz w:val="18"/>
          <w:szCs w:val="18"/>
        </w:rPr>
        <w:t xml:space="preserve"> кодексу </w:t>
      </w:r>
      <w:proofErr w:type="spellStart"/>
      <w:r>
        <w:rPr>
          <w:sz w:val="18"/>
          <w:szCs w:val="18"/>
        </w:rPr>
        <w:t>України</w:t>
      </w:r>
      <w:proofErr w:type="spellEnd"/>
      <w:r>
        <w:rPr>
          <w:sz w:val="18"/>
          <w:szCs w:val="18"/>
        </w:rPr>
        <w:t xml:space="preserve"> і </w:t>
      </w:r>
      <w:proofErr w:type="spellStart"/>
      <w:r>
        <w:rPr>
          <w:sz w:val="18"/>
          <w:szCs w:val="18"/>
        </w:rPr>
        <w:t>зазначаються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десятковим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дробом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трьома</w:t>
      </w:r>
      <w:proofErr w:type="spellEnd"/>
      <w:r>
        <w:rPr>
          <w:sz w:val="18"/>
          <w:szCs w:val="18"/>
        </w:rPr>
        <w:t xml:space="preserve"> (у </w:t>
      </w:r>
      <w:proofErr w:type="spellStart"/>
      <w:r>
        <w:rPr>
          <w:sz w:val="18"/>
          <w:szCs w:val="18"/>
        </w:rPr>
        <w:t>разі</w:t>
      </w:r>
      <w:proofErr w:type="spellEnd"/>
      <w:r>
        <w:rPr>
          <w:sz w:val="18"/>
          <w:szCs w:val="18"/>
        </w:rPr>
        <w:t xml:space="preserve"> потреби </w:t>
      </w:r>
      <w:proofErr w:type="spellStart"/>
      <w:r>
        <w:rPr>
          <w:sz w:val="18"/>
          <w:szCs w:val="18"/>
        </w:rPr>
        <w:t>чотирма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десятковими</w:t>
      </w:r>
      <w:proofErr w:type="spellEnd"/>
      <w:r>
        <w:rPr>
          <w:sz w:val="18"/>
          <w:szCs w:val="18"/>
        </w:rPr>
        <w:t xml:space="preserve"> знаками </w:t>
      </w:r>
      <w:proofErr w:type="spellStart"/>
      <w:r>
        <w:rPr>
          <w:sz w:val="18"/>
          <w:szCs w:val="18"/>
        </w:rPr>
        <w:t>після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коми</w:t>
      </w:r>
      <w:proofErr w:type="spellEnd"/>
      <w:r>
        <w:rPr>
          <w:sz w:val="18"/>
          <w:szCs w:val="18"/>
        </w:rPr>
        <w:t>.</w:t>
      </w:r>
    </w:p>
    <w:p w:rsidR="00482196" w:rsidRPr="00482196" w:rsidRDefault="00482196" w:rsidP="00482196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  <w:r w:rsidRPr="00482196">
        <w:rPr>
          <w:rFonts w:ascii="Times New Roman" w:hAnsi="Times New Roman"/>
          <w:sz w:val="18"/>
          <w:szCs w:val="18"/>
        </w:rPr>
        <w:t>4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3A0FD6" w:rsidRDefault="003A0FD6" w:rsidP="003A0FD6">
      <w:pPr>
        <w:pStyle w:val="a5"/>
        <w:rPr>
          <w:rFonts w:ascii="Times New Roman" w:hAnsi="Times New Roman"/>
          <w:sz w:val="24"/>
          <w:szCs w:val="24"/>
        </w:rPr>
      </w:pPr>
    </w:p>
    <w:p w:rsidR="003A0FD6" w:rsidRDefault="003A0FD6" w:rsidP="003A0FD6">
      <w:pPr>
        <w:pStyle w:val="a5"/>
        <w:rPr>
          <w:rFonts w:ascii="Times New Roman" w:hAnsi="Times New Roman"/>
          <w:sz w:val="24"/>
          <w:szCs w:val="24"/>
        </w:rPr>
      </w:pPr>
    </w:p>
    <w:p w:rsidR="003A0FD6" w:rsidRDefault="003A0FD6" w:rsidP="003A0FD6">
      <w:pPr>
        <w:pStyle w:val="a5"/>
        <w:rPr>
          <w:rFonts w:ascii="Times New Roman" w:hAnsi="Times New Roman"/>
          <w:sz w:val="24"/>
          <w:szCs w:val="24"/>
        </w:rPr>
      </w:pPr>
    </w:p>
    <w:p w:rsidR="003A0FD6" w:rsidRDefault="003A0FD6" w:rsidP="003A0FD6">
      <w:pPr>
        <w:pStyle w:val="a5"/>
        <w:rPr>
          <w:rFonts w:ascii="Times New Roman" w:hAnsi="Times New Roman"/>
          <w:sz w:val="24"/>
          <w:szCs w:val="24"/>
        </w:rPr>
      </w:pPr>
    </w:p>
    <w:p w:rsidR="00894382" w:rsidRPr="00D0235C" w:rsidRDefault="003A0FD6" w:rsidP="00D0235C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D0235C">
        <w:rPr>
          <w:rFonts w:ascii="Times New Roman" w:hAnsi="Times New Roman"/>
          <w:b/>
          <w:sz w:val="28"/>
          <w:szCs w:val="28"/>
        </w:rPr>
        <w:t>Секретар с</w:t>
      </w:r>
      <w:r w:rsidR="00894382" w:rsidRPr="00D0235C">
        <w:rPr>
          <w:rFonts w:ascii="Times New Roman" w:hAnsi="Times New Roman"/>
          <w:b/>
          <w:sz w:val="28"/>
          <w:szCs w:val="28"/>
        </w:rPr>
        <w:t>ільськ</w:t>
      </w:r>
      <w:r w:rsidRPr="00D0235C">
        <w:rPr>
          <w:rFonts w:ascii="Times New Roman" w:hAnsi="Times New Roman"/>
          <w:b/>
          <w:sz w:val="28"/>
          <w:szCs w:val="28"/>
        </w:rPr>
        <w:t>ої  ради</w:t>
      </w:r>
      <w:r w:rsidR="00894382" w:rsidRPr="00D0235C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0235C">
        <w:rPr>
          <w:rFonts w:ascii="Times New Roman" w:hAnsi="Times New Roman"/>
          <w:b/>
          <w:sz w:val="28"/>
          <w:szCs w:val="28"/>
        </w:rPr>
        <w:t xml:space="preserve">  </w:t>
      </w:r>
      <w:r w:rsidR="00894382" w:rsidRPr="00D0235C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D0235C">
        <w:rPr>
          <w:rFonts w:ascii="Times New Roman" w:hAnsi="Times New Roman"/>
          <w:b/>
          <w:sz w:val="28"/>
          <w:szCs w:val="28"/>
        </w:rPr>
        <w:t>Ірина  ТВЕРДОХЛІБ</w:t>
      </w:r>
    </w:p>
    <w:p w:rsidR="00894382" w:rsidRPr="00D0235C" w:rsidRDefault="00894382" w:rsidP="0089438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94382" w:rsidRDefault="00894382" w:rsidP="008943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4382" w:rsidRDefault="00894382" w:rsidP="008943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4382" w:rsidRDefault="00894382" w:rsidP="008943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4382" w:rsidRDefault="00894382" w:rsidP="008943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4382" w:rsidRDefault="00894382" w:rsidP="008943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4382" w:rsidRDefault="00894382" w:rsidP="008943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4382" w:rsidRDefault="00894382" w:rsidP="008943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F6BE5" w:rsidRDefault="00EF6BE5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D0235C" w:rsidRDefault="00D0235C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p w:rsidR="00EF6BE5" w:rsidRDefault="00EF6BE5" w:rsidP="00894382">
      <w:pPr>
        <w:pStyle w:val="af1"/>
        <w:ind w:left="5664" w:firstLine="708"/>
        <w:rPr>
          <w:rFonts w:ascii="Times New Roman" w:hAnsi="Times New Roman" w:cs="Times New Roman"/>
          <w:lang w:val="ru-RU"/>
        </w:rPr>
      </w:pPr>
    </w:p>
    <w:sectPr w:rsidR="00EF6BE5" w:rsidSect="00D0235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0077F"/>
    <w:multiLevelType w:val="hybridMultilevel"/>
    <w:tmpl w:val="6522604C"/>
    <w:lvl w:ilvl="0" w:tplc="3DD8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68740A"/>
    <w:multiLevelType w:val="hybridMultilevel"/>
    <w:tmpl w:val="83DE3F7A"/>
    <w:lvl w:ilvl="0" w:tplc="4830AA8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4C"/>
    <w:rsid w:val="00033B03"/>
    <w:rsid w:val="000404E6"/>
    <w:rsid w:val="001255D5"/>
    <w:rsid w:val="00161DB9"/>
    <w:rsid w:val="002C3B4C"/>
    <w:rsid w:val="002E2E42"/>
    <w:rsid w:val="003A0FD6"/>
    <w:rsid w:val="00425315"/>
    <w:rsid w:val="00450035"/>
    <w:rsid w:val="00482196"/>
    <w:rsid w:val="004A20FA"/>
    <w:rsid w:val="004B0ADC"/>
    <w:rsid w:val="00537636"/>
    <w:rsid w:val="00570BFF"/>
    <w:rsid w:val="005A0996"/>
    <w:rsid w:val="00647255"/>
    <w:rsid w:val="006912C0"/>
    <w:rsid w:val="0069773A"/>
    <w:rsid w:val="007A5D18"/>
    <w:rsid w:val="0084156D"/>
    <w:rsid w:val="0084526D"/>
    <w:rsid w:val="00894382"/>
    <w:rsid w:val="008960BD"/>
    <w:rsid w:val="009E5700"/>
    <w:rsid w:val="00A91D3C"/>
    <w:rsid w:val="00B1108A"/>
    <w:rsid w:val="00B12B36"/>
    <w:rsid w:val="00B152C8"/>
    <w:rsid w:val="00C3551F"/>
    <w:rsid w:val="00CE027D"/>
    <w:rsid w:val="00D0235C"/>
    <w:rsid w:val="00D771DF"/>
    <w:rsid w:val="00DA595A"/>
    <w:rsid w:val="00DB1CF4"/>
    <w:rsid w:val="00E44838"/>
    <w:rsid w:val="00E913C7"/>
    <w:rsid w:val="00E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B7CB"/>
  <w15:docId w15:val="{4929C832-950A-45D4-AC80-9BB96F84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43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943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943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438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943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9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894382"/>
    <w:pPr>
      <w:tabs>
        <w:tab w:val="center" w:pos="4677"/>
        <w:tab w:val="right" w:pos="9355"/>
      </w:tabs>
    </w:pPr>
    <w:rPr>
      <w:lang w:val="uk-UA"/>
    </w:rPr>
  </w:style>
  <w:style w:type="character" w:customStyle="1" w:styleId="11">
    <w:name w:val="Верхний колонтитул Знак1"/>
    <w:basedOn w:val="a0"/>
    <w:uiPriority w:val="99"/>
    <w:semiHidden/>
    <w:rsid w:val="008943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link w:val="a6"/>
    <w:rsid w:val="0089438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6">
    <w:name w:val="Нормальний текст Знак"/>
    <w:link w:val="a5"/>
    <w:locked/>
    <w:rsid w:val="00894382"/>
    <w:rPr>
      <w:rFonts w:ascii="Antiqua" w:eastAsia="Times New Roman" w:hAnsi="Antiqua" w:cs="Times New Roman"/>
      <w:sz w:val="2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94382"/>
    <w:rPr>
      <w:rFonts w:ascii="Times New Roman" w:hAnsi="Times New Roman" w:cs="Times New Roman" w:hint="default"/>
      <w:color w:val="0000FF"/>
      <w:u w:val="single"/>
    </w:rPr>
  </w:style>
  <w:style w:type="paragraph" w:customStyle="1" w:styleId="rvps2">
    <w:name w:val="rvps2"/>
    <w:basedOn w:val="a"/>
    <w:uiPriority w:val="99"/>
    <w:rsid w:val="00894382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Назва документа"/>
    <w:basedOn w:val="a"/>
    <w:next w:val="a5"/>
    <w:rsid w:val="00894382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894382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styleId="a9">
    <w:name w:val="Table Grid"/>
    <w:basedOn w:val="a1"/>
    <w:rsid w:val="00894382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894382"/>
    <w:rPr>
      <w:b/>
      <w:bCs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2"/>
    <w:unhideWhenUsed/>
    <w:rsid w:val="00894382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894382"/>
  </w:style>
  <w:style w:type="paragraph" w:customStyle="1" w:styleId="rvps6">
    <w:name w:val="rvps6"/>
    <w:basedOn w:val="a"/>
    <w:uiPriority w:val="99"/>
    <w:rsid w:val="00894382"/>
    <w:pPr>
      <w:spacing w:before="100" w:beforeAutospacing="1" w:after="100" w:afterAutospacing="1"/>
    </w:pPr>
  </w:style>
  <w:style w:type="paragraph" w:styleId="ac">
    <w:name w:val="Body Text"/>
    <w:basedOn w:val="a"/>
    <w:link w:val="ad"/>
    <w:semiHidden/>
    <w:unhideWhenUsed/>
    <w:rsid w:val="00894382"/>
    <w:pPr>
      <w:jc w:val="center"/>
    </w:pPr>
    <w:rPr>
      <w:rFonts w:ascii="Times New Roman CYR" w:hAnsi="Times New Roman CYR"/>
      <w:b/>
      <w:szCs w:val="20"/>
      <w:lang w:val="uk-UA"/>
    </w:rPr>
  </w:style>
  <w:style w:type="character" w:customStyle="1" w:styleId="ad">
    <w:name w:val="Основной текст Знак"/>
    <w:basedOn w:val="a0"/>
    <w:link w:val="ac"/>
    <w:semiHidden/>
    <w:rsid w:val="00894382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894382"/>
    <w:pPr>
      <w:ind w:left="720"/>
      <w:contextualSpacing/>
    </w:pPr>
  </w:style>
  <w:style w:type="character" w:customStyle="1" w:styleId="12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8943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894382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uiPriority w:val="99"/>
    <w:rsid w:val="00894382"/>
    <w:rPr>
      <w:rFonts w:ascii="Times New Roman" w:hAnsi="Times New Roman" w:cs="Times New Roman" w:hint="default"/>
    </w:rPr>
  </w:style>
  <w:style w:type="paragraph" w:styleId="af">
    <w:name w:val="Balloon Text"/>
    <w:basedOn w:val="a"/>
    <w:link w:val="af0"/>
    <w:uiPriority w:val="99"/>
    <w:semiHidden/>
    <w:unhideWhenUsed/>
    <w:rsid w:val="008943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438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1">
    <w:name w:val="No Spacing"/>
    <w:uiPriority w:val="1"/>
    <w:qFormat/>
    <w:rsid w:val="00894382"/>
    <w:pPr>
      <w:spacing w:after="0" w:line="240" w:lineRule="auto"/>
    </w:pPr>
  </w:style>
  <w:style w:type="paragraph" w:customStyle="1" w:styleId="Default">
    <w:name w:val="Default"/>
    <w:rsid w:val="00482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Ira</cp:lastModifiedBy>
  <cp:revision>33</cp:revision>
  <cp:lastPrinted>2022-01-28T13:14:00Z</cp:lastPrinted>
  <dcterms:created xsi:type="dcterms:W3CDTF">2018-05-26T09:56:00Z</dcterms:created>
  <dcterms:modified xsi:type="dcterms:W3CDTF">2022-01-28T13:16:00Z</dcterms:modified>
</cp:coreProperties>
</file>